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A2419" w14:textId="77777777" w:rsidR="003A3EEE" w:rsidRPr="003A3EEE" w:rsidRDefault="003A3EEE" w:rsidP="003A3EEE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80" w:lineRule="atLeast"/>
        <w:jc w:val="center"/>
        <w:outlineLvl w:val="0"/>
        <w:rPr>
          <w:rFonts w:asciiTheme="majorHAnsi" w:eastAsia="Times New Roman" w:hAnsiTheme="majorHAnsi" w:cstheme="majorHAnsi"/>
          <w:b/>
          <w:bCs/>
          <w:color w:val="152233"/>
          <w:kern w:val="36"/>
          <w:sz w:val="48"/>
          <w:szCs w:val="48"/>
          <w:u w:val="single"/>
          <w:lang w:eastAsia="fr-FR"/>
          <w14:ligatures w14:val="none"/>
        </w:rPr>
      </w:pPr>
      <w:r w:rsidRPr="003A3EEE">
        <w:rPr>
          <w:rFonts w:asciiTheme="majorHAnsi" w:eastAsia="Times New Roman" w:hAnsiTheme="majorHAnsi" w:cstheme="majorHAnsi"/>
          <w:b/>
          <w:bCs/>
          <w:color w:val="152233"/>
          <w:kern w:val="36"/>
          <w:sz w:val="48"/>
          <w:szCs w:val="48"/>
          <w:u w:val="single"/>
          <w:lang w:eastAsia="fr-FR"/>
          <w14:ligatures w14:val="none"/>
        </w:rPr>
        <w:t>Loue chambre pour étudiant</w:t>
      </w:r>
    </w:p>
    <w:p w14:paraId="1AA5CF38" w14:textId="77777777" w:rsidR="003A3EEE" w:rsidRDefault="003A3EEE"/>
    <w:p w14:paraId="5B983C92" w14:textId="77777777" w:rsidR="003A3EEE" w:rsidRDefault="003A3EEE"/>
    <w:p w14:paraId="6578FE39" w14:textId="77777777" w:rsidR="003A3EEE" w:rsidRDefault="003A3EEE" w:rsidP="003A3EEE">
      <w:pPr>
        <w:jc w:val="center"/>
        <w:rPr>
          <w:noProof/>
        </w:rPr>
      </w:pPr>
      <w:r>
        <w:rPr>
          <w:noProof/>
          <w:lang w:eastAsia="fr-FR"/>
        </w:rPr>
        <w:drawing>
          <wp:inline distT="0" distB="0" distL="0" distR="0" wp14:anchorId="547B905B" wp14:editId="171F841C">
            <wp:extent cx="3566160" cy="2674620"/>
            <wp:effectExtent l="0" t="0" r="0" b="0"/>
            <wp:docPr id="16660872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87291" name="Image 16660872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960" cy="267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456FE" w14:textId="2BA148F7" w:rsidR="00C85814" w:rsidRDefault="003A3EEE" w:rsidP="003A3EEE">
      <w:pPr>
        <w:jc w:val="center"/>
      </w:pPr>
      <w:r>
        <w:rPr>
          <w:noProof/>
          <w:lang w:eastAsia="fr-FR"/>
        </w:rPr>
        <w:drawing>
          <wp:inline distT="0" distB="0" distL="0" distR="0" wp14:anchorId="4DAD7834" wp14:editId="1A5A5946">
            <wp:extent cx="1590675" cy="2120900"/>
            <wp:effectExtent l="0" t="0" r="9525" b="0"/>
            <wp:docPr id="23515113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51130" name="Image 2351511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6B0AFDC" wp14:editId="6F9DF8B0">
            <wp:extent cx="1588770" cy="2118360"/>
            <wp:effectExtent l="0" t="0" r="0" b="0"/>
            <wp:docPr id="187010906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109061" name="Image 18701090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05A95A0" wp14:editId="637A8DC7">
            <wp:extent cx="1588770" cy="2118360"/>
            <wp:effectExtent l="0" t="0" r="0" b="0"/>
            <wp:docPr id="72458285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82854" name="Image 7245828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C5A51" w14:textId="77777777" w:rsidR="003A3EEE" w:rsidRDefault="003A3EEE"/>
    <w:p w14:paraId="43393BF4" w14:textId="57A42E77" w:rsidR="003A3EEE" w:rsidRPr="001F5BFD" w:rsidRDefault="003A3EEE" w:rsidP="003A3EEE">
      <w:pPr>
        <w:jc w:val="center"/>
        <w:rPr>
          <w:rFonts w:cstheme="minorHAnsi"/>
          <w:color w:val="152233"/>
          <w:sz w:val="32"/>
          <w:szCs w:val="36"/>
          <w:shd w:val="clear" w:color="auto" w:fill="FFFFFF"/>
        </w:rPr>
      </w:pPr>
      <w:r w:rsidRPr="001F5BFD">
        <w:rPr>
          <w:rFonts w:cstheme="minorHAnsi"/>
          <w:color w:val="152233"/>
          <w:sz w:val="32"/>
          <w:szCs w:val="36"/>
          <w:shd w:val="clear" w:color="auto" w:fill="FFFFFF"/>
        </w:rPr>
        <w:t>Loue pour la période scolaire, au rez-de-chaussée d'une maison d'habitation, une chambre pour une personne. Avec une salle de bain spacieuse avec douche à l'italienne ainsi qu'une salle à manger ouverte sur une cuisine équipée.</w:t>
      </w:r>
    </w:p>
    <w:p w14:paraId="5F1C378D" w14:textId="77777777" w:rsidR="003A3EEE" w:rsidRPr="001F5BFD" w:rsidRDefault="003A3EEE" w:rsidP="003A3EEE">
      <w:pPr>
        <w:jc w:val="center"/>
        <w:rPr>
          <w:rFonts w:cstheme="minorHAnsi"/>
          <w:color w:val="152233"/>
          <w:sz w:val="32"/>
          <w:szCs w:val="36"/>
          <w:shd w:val="clear" w:color="auto" w:fill="FFFFFF"/>
        </w:rPr>
      </w:pPr>
      <w:r w:rsidRPr="001F5BFD">
        <w:rPr>
          <w:rFonts w:cstheme="minorHAnsi"/>
          <w:color w:val="152233"/>
          <w:sz w:val="32"/>
          <w:szCs w:val="36"/>
          <w:shd w:val="clear" w:color="auto" w:fill="FFFFFF"/>
        </w:rPr>
        <w:t>Parking fermé.</w:t>
      </w:r>
    </w:p>
    <w:p w14:paraId="37050BD8" w14:textId="509772A1" w:rsidR="003A3EEE" w:rsidRPr="001F5BFD" w:rsidRDefault="003A3EEE" w:rsidP="003A3EEE">
      <w:pPr>
        <w:jc w:val="center"/>
        <w:rPr>
          <w:rFonts w:cstheme="minorHAnsi"/>
          <w:color w:val="152233"/>
          <w:sz w:val="32"/>
          <w:szCs w:val="36"/>
          <w:shd w:val="clear" w:color="auto" w:fill="FFFFFF"/>
        </w:rPr>
      </w:pPr>
      <w:r w:rsidRPr="001F5BFD">
        <w:rPr>
          <w:rFonts w:cstheme="minorHAnsi"/>
          <w:color w:val="152233"/>
          <w:sz w:val="32"/>
          <w:szCs w:val="36"/>
          <w:shd w:val="clear" w:color="auto" w:fill="FFFFFF"/>
        </w:rPr>
        <w:t>Idéal pour étudiant.</w:t>
      </w:r>
    </w:p>
    <w:p w14:paraId="5322144F" w14:textId="111A3F8F" w:rsidR="003A3EEE" w:rsidRPr="001F5BFD" w:rsidRDefault="003A3EEE" w:rsidP="003A3EEE">
      <w:pPr>
        <w:jc w:val="center"/>
        <w:rPr>
          <w:rFonts w:cstheme="minorHAnsi"/>
          <w:color w:val="152233"/>
          <w:sz w:val="32"/>
          <w:szCs w:val="36"/>
          <w:shd w:val="clear" w:color="auto" w:fill="FFFFFF"/>
        </w:rPr>
      </w:pPr>
      <w:r w:rsidRPr="001F5BFD">
        <w:rPr>
          <w:rFonts w:cstheme="minorHAnsi"/>
          <w:color w:val="152233"/>
          <w:sz w:val="32"/>
          <w:szCs w:val="36"/>
          <w:shd w:val="clear" w:color="auto" w:fill="FFFFFF"/>
        </w:rPr>
        <w:t>IFSI à 1.7 km et Centre Hospitalier 1.2 km.</w:t>
      </w:r>
    </w:p>
    <w:p w14:paraId="73F06E39" w14:textId="547A9ABE" w:rsidR="001F5BFD" w:rsidRPr="001F5BFD" w:rsidRDefault="001F5BFD" w:rsidP="003A3EEE">
      <w:pPr>
        <w:jc w:val="center"/>
        <w:rPr>
          <w:rFonts w:cstheme="minorHAnsi"/>
          <w:sz w:val="32"/>
          <w:szCs w:val="36"/>
        </w:rPr>
      </w:pPr>
      <w:r w:rsidRPr="001F5BFD">
        <w:rPr>
          <w:rFonts w:cstheme="minorHAnsi"/>
          <w:color w:val="152233"/>
          <w:sz w:val="32"/>
          <w:szCs w:val="36"/>
          <w:shd w:val="clear" w:color="auto" w:fill="FFFFFF"/>
        </w:rPr>
        <w:t>Pour tout renseignement, vous pouvez me joindre au 06 08 18 25 82</w:t>
      </w:r>
      <w:r>
        <w:rPr>
          <w:rFonts w:cstheme="minorHAnsi"/>
          <w:color w:val="152233"/>
          <w:sz w:val="32"/>
          <w:szCs w:val="36"/>
          <w:shd w:val="clear" w:color="auto" w:fill="FFFFFF"/>
        </w:rPr>
        <w:t>.</w:t>
      </w:r>
      <w:bookmarkStart w:id="0" w:name="_GoBack"/>
      <w:bookmarkEnd w:id="0"/>
    </w:p>
    <w:sectPr w:rsidR="001F5BFD" w:rsidRPr="001F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EE"/>
    <w:rsid w:val="001F5BFD"/>
    <w:rsid w:val="003127C1"/>
    <w:rsid w:val="003A3EEE"/>
    <w:rsid w:val="007542F3"/>
    <w:rsid w:val="00C8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1380"/>
  <w15:chartTrackingRefBased/>
  <w15:docId w15:val="{5F1D93FD-11CA-4EBF-8571-0FDBBD3E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3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3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3E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3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3E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3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3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3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3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3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3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3E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3EE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3EE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3E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3E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3E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3E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3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3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3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3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3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3E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3EEE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A3EE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3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3EE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3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IAFRATI</dc:creator>
  <cp:keywords/>
  <dc:description/>
  <cp:lastModifiedBy>Jessica Risso</cp:lastModifiedBy>
  <cp:revision>2</cp:revision>
  <dcterms:created xsi:type="dcterms:W3CDTF">2025-06-21T14:10:00Z</dcterms:created>
  <dcterms:modified xsi:type="dcterms:W3CDTF">2025-06-24T08:52:00Z</dcterms:modified>
</cp:coreProperties>
</file>